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D5" w:rsidRPr="00623E56" w:rsidRDefault="006D09D5" w:rsidP="006D09D5">
      <w:pPr>
        <w:jc w:val="center"/>
        <w:rPr>
          <w:rFonts w:ascii="Times New Roman" w:hAnsi="Times New Roman"/>
          <w:b/>
          <w:sz w:val="24"/>
          <w:szCs w:val="24"/>
        </w:rPr>
      </w:pPr>
      <w:r w:rsidRPr="00623E56">
        <w:rPr>
          <w:rFonts w:ascii="Times New Roman" w:hAnsi="Times New Roman"/>
          <w:b/>
          <w:sz w:val="24"/>
          <w:szCs w:val="24"/>
        </w:rPr>
        <w:t>Аннотация к раб</w:t>
      </w:r>
      <w:r>
        <w:rPr>
          <w:rFonts w:ascii="Times New Roman" w:hAnsi="Times New Roman"/>
          <w:b/>
          <w:sz w:val="24"/>
          <w:szCs w:val="24"/>
        </w:rPr>
        <w:t>очей программе по музыке</w:t>
      </w:r>
      <w:r w:rsidRPr="00623E56">
        <w:rPr>
          <w:rFonts w:ascii="Times New Roman" w:hAnsi="Times New Roman"/>
          <w:b/>
          <w:sz w:val="24"/>
          <w:szCs w:val="24"/>
        </w:rPr>
        <w:t xml:space="preserve"> </w:t>
      </w:r>
    </w:p>
    <w:p w:rsidR="006D09D5" w:rsidRPr="00623E56" w:rsidRDefault="006D09D5" w:rsidP="006D09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5 - 7</w:t>
      </w:r>
      <w:r w:rsidRPr="00623E5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 xml:space="preserve">Рабочая программа по музыке для учащихся 5-7 классов составлена в соответствии с требованиями Федерального государственного образовательного стандарта основного общего образования (ФГОС ООО) и основана на авторской программе   Г.П. Сергеевой, Е.Д. Критской, И.Э. </w:t>
      </w:r>
      <w:proofErr w:type="spellStart"/>
      <w:proofErr w:type="gramStart"/>
      <w:r w:rsidRPr="008442A8">
        <w:rPr>
          <w:sz w:val="24"/>
          <w:szCs w:val="24"/>
        </w:rPr>
        <w:t>Кашековой</w:t>
      </w:r>
      <w:proofErr w:type="spellEnd"/>
      <w:r w:rsidRPr="008442A8">
        <w:rPr>
          <w:sz w:val="24"/>
          <w:szCs w:val="24"/>
        </w:rPr>
        <w:t>..</w:t>
      </w:r>
      <w:proofErr w:type="gramEnd"/>
      <w:r w:rsidRPr="008442A8">
        <w:rPr>
          <w:sz w:val="24"/>
          <w:szCs w:val="24"/>
        </w:rPr>
        <w:t xml:space="preserve"> (Сборник рабочих программ Музыка 5-7, Искусство 5-9 Предметная линия учебников Г.П. Сергеевой, Е.Д. Критской. Москва. Просвещение, 2016)</w:t>
      </w:r>
    </w:p>
    <w:p w:rsidR="006D09D5" w:rsidRPr="008442A8" w:rsidRDefault="006D09D5" w:rsidP="006D09D5">
      <w:pPr>
        <w:pStyle w:val="a3"/>
        <w:rPr>
          <w:sz w:val="24"/>
          <w:szCs w:val="24"/>
        </w:rPr>
      </w:pPr>
      <w:r w:rsidRPr="008442A8">
        <w:rPr>
          <w:sz w:val="24"/>
          <w:szCs w:val="24"/>
        </w:rPr>
        <w:t xml:space="preserve">   Предусмотрено использование УМК (учебники, методические рекомендации для учителя) авторск</w:t>
      </w:r>
      <w:r>
        <w:rPr>
          <w:sz w:val="24"/>
          <w:szCs w:val="24"/>
        </w:rPr>
        <w:t>ого коллектива под руководством</w:t>
      </w:r>
      <w:r w:rsidRPr="008442A8">
        <w:rPr>
          <w:sz w:val="24"/>
          <w:szCs w:val="24"/>
        </w:rPr>
        <w:t>. Все учебники есть в Федеральном перечне от 28 декабря 2018 года.</w:t>
      </w:r>
    </w:p>
    <w:p w:rsidR="006D09D5" w:rsidRDefault="006D09D5" w:rsidP="006D09D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623E56">
        <w:rPr>
          <w:rStyle w:val="s1"/>
          <w:rFonts w:eastAsia="Calibri"/>
          <w:b/>
          <w:bCs/>
          <w:color w:val="000000"/>
        </w:rPr>
        <w:t>УМК:</w:t>
      </w:r>
    </w:p>
    <w:p w:rsidR="006D09D5" w:rsidRDefault="006D09D5" w:rsidP="006D09D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>
        <w:rPr>
          <w:rStyle w:val="s1"/>
          <w:rFonts w:eastAsia="Calibri"/>
          <w:b/>
          <w:bCs/>
          <w:color w:val="000000"/>
        </w:rPr>
        <w:t>Учебник по музыке 5 класс</w:t>
      </w:r>
      <w:r w:rsidRPr="006D17E9">
        <w:t xml:space="preserve"> </w:t>
      </w:r>
      <w:r>
        <w:t>Г.П. Сергеева</w:t>
      </w:r>
      <w:r w:rsidRPr="008442A8">
        <w:t>, Е.Д. Критск</w:t>
      </w:r>
      <w:r>
        <w:t>ая. Москва «Просвещение», 2015 г.</w:t>
      </w:r>
    </w:p>
    <w:p w:rsidR="006D09D5" w:rsidRDefault="006D09D5" w:rsidP="006D09D5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1"/>
          <w:rFonts w:eastAsia="Calibri"/>
          <w:b/>
          <w:bCs/>
          <w:color w:val="000000"/>
        </w:rPr>
        <w:t>Учебник по музыке 6 класс</w:t>
      </w:r>
      <w:r w:rsidRPr="006D17E9">
        <w:t xml:space="preserve"> </w:t>
      </w:r>
      <w:r>
        <w:t>Г.П. Сергеева</w:t>
      </w:r>
      <w:r w:rsidRPr="008442A8">
        <w:t>, Е.Д. Критск</w:t>
      </w:r>
      <w:r>
        <w:t>ая. Москва «Просвещение», 2016 г.</w:t>
      </w:r>
    </w:p>
    <w:p w:rsidR="006D09D5" w:rsidRPr="00623E56" w:rsidRDefault="006D09D5" w:rsidP="006D09D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>
        <w:rPr>
          <w:rStyle w:val="s1"/>
          <w:rFonts w:eastAsia="Calibri"/>
          <w:b/>
          <w:bCs/>
          <w:color w:val="000000"/>
        </w:rPr>
        <w:t>Учебник по музыке 7 класс</w:t>
      </w:r>
      <w:r w:rsidRPr="006D17E9">
        <w:t xml:space="preserve"> </w:t>
      </w:r>
      <w:r>
        <w:t>Г.П. Сергеева</w:t>
      </w:r>
      <w:r w:rsidRPr="008442A8">
        <w:t>, Е.Д. Критск</w:t>
      </w:r>
      <w:r>
        <w:t>ая. Москва «Просвещение», 2017 г.</w:t>
      </w:r>
    </w:p>
    <w:p w:rsidR="006D09D5" w:rsidRPr="00623E56" w:rsidRDefault="006D09D5" w:rsidP="006D09D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6D09D5" w:rsidRDefault="006D09D5" w:rsidP="006D09D5">
      <w:pPr>
        <w:pStyle w:val="Default"/>
        <w:jc w:val="both"/>
        <w:rPr>
          <w:rStyle w:val="s4"/>
          <w:bCs/>
        </w:rPr>
      </w:pPr>
      <w:r w:rsidRPr="00623E56">
        <w:rPr>
          <w:rStyle w:val="s4"/>
          <w:b/>
          <w:bCs/>
        </w:rPr>
        <w:t>Количество часов: </w:t>
      </w:r>
      <w:r>
        <w:rPr>
          <w:rStyle w:val="s4"/>
          <w:bCs/>
        </w:rPr>
        <w:t xml:space="preserve">    </w:t>
      </w:r>
    </w:p>
    <w:p w:rsidR="006D09D5" w:rsidRDefault="006D09D5" w:rsidP="006D09D5">
      <w:pPr>
        <w:pStyle w:val="Default"/>
        <w:jc w:val="both"/>
        <w:rPr>
          <w:rStyle w:val="s4"/>
          <w:bCs/>
        </w:rPr>
      </w:pPr>
      <w:r w:rsidRPr="00113BA5">
        <w:rPr>
          <w:rStyle w:val="s4"/>
          <w:bCs/>
        </w:rPr>
        <w:t>Авторская программа предусматривает следующее количество часов</w:t>
      </w:r>
      <w:r>
        <w:rPr>
          <w:rStyle w:val="s4"/>
          <w:bCs/>
        </w:rPr>
        <w:t>:</w:t>
      </w:r>
    </w:p>
    <w:p w:rsidR="006D09D5" w:rsidRDefault="006D09D5" w:rsidP="006D09D5">
      <w:pPr>
        <w:pStyle w:val="Default"/>
        <w:ind w:firstLine="567"/>
        <w:jc w:val="both"/>
        <w:rPr>
          <w:rStyle w:val="s5"/>
        </w:rPr>
      </w:pPr>
      <w:r>
        <w:rPr>
          <w:rStyle w:val="s4"/>
          <w:bCs/>
        </w:rPr>
        <w:t xml:space="preserve"> </w:t>
      </w:r>
      <w:r>
        <w:rPr>
          <w:rStyle w:val="s5"/>
        </w:rPr>
        <w:t>5 класс – 35</w:t>
      </w:r>
      <w:r w:rsidRPr="00623E56">
        <w:rPr>
          <w:rStyle w:val="s5"/>
        </w:rPr>
        <w:t xml:space="preserve"> ч</w:t>
      </w:r>
      <w:r>
        <w:rPr>
          <w:rStyle w:val="s5"/>
        </w:rPr>
        <w:t>асов (1 час в неделю)</w:t>
      </w:r>
    </w:p>
    <w:p w:rsidR="006D09D5" w:rsidRDefault="006D09D5" w:rsidP="006D09D5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6 класс – 35 часов (1 час в неделю)</w:t>
      </w:r>
    </w:p>
    <w:p w:rsidR="006D09D5" w:rsidRDefault="006D09D5" w:rsidP="006D09D5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7 класс-   35 </w:t>
      </w:r>
      <w:r w:rsidRPr="00623E56">
        <w:rPr>
          <w:rStyle w:val="s5"/>
        </w:rPr>
        <w:t>часов</w:t>
      </w:r>
      <w:r>
        <w:rPr>
          <w:rStyle w:val="s5"/>
        </w:rPr>
        <w:t xml:space="preserve"> (1 час в неделю)</w:t>
      </w:r>
    </w:p>
    <w:p w:rsidR="006D09D5" w:rsidRDefault="006D09D5" w:rsidP="006D09D5">
      <w:pPr>
        <w:pStyle w:val="Default"/>
        <w:jc w:val="both"/>
        <w:rPr>
          <w:rStyle w:val="s5"/>
        </w:rPr>
      </w:pPr>
      <w:r>
        <w:rPr>
          <w:rStyle w:val="s4"/>
          <w:bCs/>
        </w:rPr>
        <w:t xml:space="preserve">    </w:t>
      </w:r>
      <w:proofErr w:type="gramStart"/>
      <w:r>
        <w:rPr>
          <w:rStyle w:val="s4"/>
          <w:bCs/>
        </w:rPr>
        <w:t>С</w:t>
      </w:r>
      <w:r>
        <w:rPr>
          <w:rStyle w:val="s5"/>
        </w:rPr>
        <w:t xml:space="preserve">огласно </w:t>
      </w:r>
      <w:r w:rsidRPr="00623E56">
        <w:rPr>
          <w:rStyle w:val="s5"/>
        </w:rPr>
        <w:t xml:space="preserve"> учебному</w:t>
      </w:r>
      <w:proofErr w:type="gramEnd"/>
      <w:r w:rsidRPr="00623E56">
        <w:rPr>
          <w:rStyle w:val="s5"/>
        </w:rPr>
        <w:t xml:space="preserve"> плану </w:t>
      </w:r>
      <w:r>
        <w:rPr>
          <w:rStyle w:val="s5"/>
        </w:rPr>
        <w:t>школы,  на изучение музыки в 5-7</w:t>
      </w:r>
      <w:r w:rsidRPr="00623E56">
        <w:rPr>
          <w:rStyle w:val="s5"/>
        </w:rPr>
        <w:t xml:space="preserve"> классах отводится в следующем количестве: </w:t>
      </w:r>
    </w:p>
    <w:p w:rsidR="006D09D5" w:rsidRDefault="006D09D5" w:rsidP="006D09D5">
      <w:pPr>
        <w:pStyle w:val="Default"/>
        <w:jc w:val="both"/>
        <w:rPr>
          <w:rStyle w:val="s5"/>
        </w:rPr>
      </w:pPr>
      <w:proofErr w:type="gramStart"/>
      <w:r>
        <w:rPr>
          <w:rStyle w:val="s5"/>
        </w:rPr>
        <w:t>5  класс</w:t>
      </w:r>
      <w:proofErr w:type="gramEnd"/>
      <w:r>
        <w:rPr>
          <w:rStyle w:val="s5"/>
        </w:rPr>
        <w:t xml:space="preserve"> – 34 </w:t>
      </w:r>
      <w:r w:rsidRPr="00623E56">
        <w:rPr>
          <w:rStyle w:val="s5"/>
        </w:rPr>
        <w:t>ч</w:t>
      </w:r>
      <w:r>
        <w:rPr>
          <w:rStyle w:val="s5"/>
        </w:rPr>
        <w:t>аса (1 час в неделю)</w:t>
      </w:r>
    </w:p>
    <w:p w:rsidR="006D09D5" w:rsidRDefault="006D09D5" w:rsidP="006D09D5">
      <w:pPr>
        <w:pStyle w:val="Default"/>
        <w:jc w:val="both"/>
        <w:rPr>
          <w:rStyle w:val="s5"/>
        </w:rPr>
      </w:pPr>
      <w:r>
        <w:rPr>
          <w:rStyle w:val="s5"/>
        </w:rPr>
        <w:t xml:space="preserve"> 6 класс – 34 часа (1 час в неделю)</w:t>
      </w:r>
    </w:p>
    <w:p w:rsidR="006D09D5" w:rsidRDefault="006D09D5" w:rsidP="006D09D5">
      <w:pPr>
        <w:pStyle w:val="Default"/>
        <w:jc w:val="both"/>
        <w:rPr>
          <w:rStyle w:val="s5"/>
        </w:rPr>
      </w:pPr>
      <w:r>
        <w:rPr>
          <w:rStyle w:val="s5"/>
        </w:rPr>
        <w:t xml:space="preserve"> 7 класс-   34 часа (1 час в неделю) с расчётом на 34 учебных недели.</w:t>
      </w:r>
    </w:p>
    <w:p w:rsidR="006D09D5" w:rsidRDefault="006D09D5" w:rsidP="006D09D5">
      <w:pPr>
        <w:pStyle w:val="Default"/>
        <w:jc w:val="both"/>
        <w:rPr>
          <w:rStyle w:val="s5"/>
        </w:rPr>
      </w:pPr>
      <w:r>
        <w:rPr>
          <w:rStyle w:val="s5"/>
        </w:rPr>
        <w:t xml:space="preserve">    В связи с разницей в количестве часов были сокращены часы в следующих разделах авторской программы: </w:t>
      </w:r>
    </w:p>
    <w:p w:rsidR="006D09D5" w:rsidRPr="00E328A4" w:rsidRDefault="006D09D5" w:rsidP="006D09D5">
      <w:pPr>
        <w:pStyle w:val="Default"/>
        <w:jc w:val="both"/>
        <w:rPr>
          <w:rStyle w:val="s5"/>
        </w:rPr>
      </w:pPr>
      <w:r>
        <w:rPr>
          <w:rStyle w:val="s5"/>
        </w:rPr>
        <w:t xml:space="preserve">5 класс – </w:t>
      </w:r>
      <w:r w:rsidRPr="00E328A4">
        <w:rPr>
          <w:rFonts w:ascii="OpenSans" w:hAnsi="OpenSans"/>
          <w:bCs/>
          <w:sz w:val="21"/>
          <w:szCs w:val="21"/>
          <w:shd w:val="clear" w:color="auto" w:fill="FFFFFF"/>
        </w:rPr>
        <w:t>Музыка и изобразительное искусство на 1 час</w:t>
      </w:r>
    </w:p>
    <w:p w:rsidR="006D09D5" w:rsidRPr="00E328A4" w:rsidRDefault="006D09D5" w:rsidP="006D09D5">
      <w:pPr>
        <w:pStyle w:val="Default"/>
        <w:jc w:val="both"/>
        <w:rPr>
          <w:rStyle w:val="s5"/>
        </w:rPr>
      </w:pPr>
      <w:r w:rsidRPr="00E328A4">
        <w:rPr>
          <w:rStyle w:val="s5"/>
        </w:rPr>
        <w:t xml:space="preserve">6 класс – </w:t>
      </w:r>
      <w:r w:rsidRPr="00E328A4">
        <w:rPr>
          <w:rFonts w:ascii="OpenSans" w:hAnsi="OpenSans"/>
          <w:bCs/>
          <w:sz w:val="21"/>
          <w:szCs w:val="21"/>
          <w:shd w:val="clear" w:color="auto" w:fill="FFFFFF"/>
        </w:rPr>
        <w:t>Мир образов камерной и симфонической музыки на 1 час</w:t>
      </w:r>
    </w:p>
    <w:p w:rsidR="006D09D5" w:rsidRPr="00E328A4" w:rsidRDefault="006D09D5" w:rsidP="006D09D5">
      <w:pPr>
        <w:pStyle w:val="Default"/>
        <w:jc w:val="both"/>
        <w:rPr>
          <w:rStyle w:val="s5"/>
        </w:rPr>
      </w:pPr>
      <w:r w:rsidRPr="00E328A4">
        <w:rPr>
          <w:rStyle w:val="s5"/>
        </w:rPr>
        <w:t xml:space="preserve">7 класс -  </w:t>
      </w:r>
      <w:r w:rsidRPr="00E328A4">
        <w:rPr>
          <w:rFonts w:ascii="OpenSans" w:hAnsi="OpenSans"/>
          <w:bCs/>
          <w:sz w:val="21"/>
          <w:szCs w:val="21"/>
          <w:shd w:val="clear" w:color="auto" w:fill="FFFFFF"/>
        </w:rPr>
        <w:t>Мир образов камерной и симфонической музыки на 1 час</w:t>
      </w:r>
    </w:p>
    <w:p w:rsidR="006D09D5" w:rsidRDefault="006D09D5" w:rsidP="006D09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D5" w:rsidRPr="00623E56" w:rsidRDefault="006D09D5" w:rsidP="006D09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3E56">
        <w:rPr>
          <w:rFonts w:ascii="Times New Roman" w:hAnsi="Times New Roman"/>
          <w:b/>
          <w:sz w:val="24"/>
          <w:szCs w:val="24"/>
        </w:rPr>
        <w:t>Количество контрольных и практических работ:</w:t>
      </w:r>
    </w:p>
    <w:p w:rsidR="006D09D5" w:rsidRPr="00E328A4" w:rsidRDefault="006D09D5" w:rsidP="006D09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8A4">
        <w:rPr>
          <w:rFonts w:ascii="Times New Roman" w:hAnsi="Times New Roman"/>
          <w:sz w:val="24"/>
          <w:szCs w:val="24"/>
        </w:rPr>
        <w:t>5 класс: 4 контрольных работы.</w:t>
      </w:r>
    </w:p>
    <w:p w:rsidR="006D09D5" w:rsidRPr="00E328A4" w:rsidRDefault="006D09D5" w:rsidP="006D09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8A4">
        <w:rPr>
          <w:rFonts w:ascii="Times New Roman" w:hAnsi="Times New Roman"/>
          <w:sz w:val="24"/>
          <w:szCs w:val="24"/>
        </w:rPr>
        <w:t>6 класс: 4 контрольных работы.</w:t>
      </w:r>
    </w:p>
    <w:p w:rsidR="006D09D5" w:rsidRPr="00E328A4" w:rsidRDefault="006D09D5" w:rsidP="006D09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8A4">
        <w:rPr>
          <w:rFonts w:ascii="Times New Roman" w:hAnsi="Times New Roman"/>
          <w:sz w:val="24"/>
          <w:szCs w:val="24"/>
        </w:rPr>
        <w:t>7 класс: 4 контрольных работы.</w:t>
      </w:r>
    </w:p>
    <w:p w:rsidR="003F656B" w:rsidRDefault="003F656B">
      <w:bookmarkStart w:id="0" w:name="_GoBack"/>
      <w:bookmarkEnd w:id="0"/>
    </w:p>
    <w:sectPr w:rsidR="003F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5"/>
    <w:rsid w:val="003F656B"/>
    <w:rsid w:val="006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7E89-CAA8-471F-9487-DA2DFB4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09D5"/>
  </w:style>
  <w:style w:type="character" w:customStyle="1" w:styleId="s4">
    <w:name w:val="s4"/>
    <w:basedOn w:val="a0"/>
    <w:rsid w:val="006D09D5"/>
  </w:style>
  <w:style w:type="character" w:customStyle="1" w:styleId="s5">
    <w:name w:val="s5"/>
    <w:basedOn w:val="a0"/>
    <w:rsid w:val="006D09D5"/>
  </w:style>
  <w:style w:type="paragraph" w:customStyle="1" w:styleId="Default">
    <w:name w:val="Default"/>
    <w:rsid w:val="006D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А_основной"/>
    <w:basedOn w:val="a"/>
    <w:link w:val="a4"/>
    <w:qFormat/>
    <w:rsid w:val="006D09D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6D09D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2019-09-22T19:06:00Z</dcterms:created>
  <dcterms:modified xsi:type="dcterms:W3CDTF">2019-09-22T19:07:00Z</dcterms:modified>
</cp:coreProperties>
</file>